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0C" w:rsidRPr="003F5A9F" w:rsidRDefault="0007790C" w:rsidP="00EA251A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0833" w:type="dxa"/>
        <w:tblInd w:w="108" w:type="dxa"/>
        <w:tblLook w:val="04A0"/>
      </w:tblPr>
      <w:tblGrid>
        <w:gridCol w:w="2651"/>
        <w:gridCol w:w="1918"/>
        <w:gridCol w:w="1515"/>
        <w:gridCol w:w="1294"/>
        <w:gridCol w:w="1694"/>
        <w:gridCol w:w="1761"/>
      </w:tblGrid>
      <w:tr w:rsidR="0007790C" w:rsidTr="00484722">
        <w:trPr>
          <w:trHeight w:val="116"/>
        </w:trPr>
        <w:tc>
          <w:tcPr>
            <w:tcW w:w="45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7790C" w:rsidRDefault="0007790C" w:rsidP="008B5062">
            <w:pPr>
              <w:jc w:val="center"/>
              <w:rPr>
                <w:rFonts w:ascii="Arial" w:hAnsi="Arial" w:cs="Arial"/>
                <w:b/>
                <w:bCs/>
                <w:color w:val="292526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292526"/>
                <w:sz w:val="28"/>
                <w:szCs w:val="28"/>
              </w:rPr>
              <w:t>Request for Publication</w:t>
            </w:r>
          </w:p>
          <w:p w:rsidR="008B5062" w:rsidRDefault="008B5062" w:rsidP="008B5062">
            <w:pPr>
              <w:jc w:val="center"/>
            </w:pPr>
            <w:r>
              <w:rPr>
                <w:rFonts w:ascii="Arial" w:hAnsi="Arial" w:cs="Arial"/>
                <w:color w:val="292526"/>
                <w:sz w:val="20"/>
                <w:szCs w:val="20"/>
              </w:rPr>
              <w:t xml:space="preserve">The </w:t>
            </w:r>
            <w:r w:rsidRPr="009C4B4B">
              <w:rPr>
                <w:rFonts w:ascii="Arial" w:hAnsi="Arial" w:cs="Arial"/>
                <w:color w:val="292526"/>
                <w:sz w:val="20"/>
                <w:szCs w:val="20"/>
              </w:rPr>
              <w:t>Baosteel</w:t>
            </w:r>
            <w:r w:rsidR="0029101B">
              <w:rPr>
                <w:rFonts w:ascii="Arial" w:hAnsi="Arial" w:cs="Arial"/>
                <w:color w:val="292526"/>
                <w:sz w:val="20"/>
                <w:szCs w:val="20"/>
              </w:rPr>
              <w:t xml:space="preserve"> </w:t>
            </w:r>
            <w:r w:rsidRPr="009C4B4B">
              <w:rPr>
                <w:rFonts w:ascii="Arial" w:hAnsi="Arial" w:cs="Arial"/>
                <w:color w:val="292526"/>
                <w:sz w:val="20"/>
                <w:szCs w:val="20"/>
              </w:rPr>
              <w:t>Australia joint Research and Development Centre (BAJC)</w:t>
            </w:r>
          </w:p>
        </w:tc>
        <w:tc>
          <w:tcPr>
            <w:tcW w:w="626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7790C" w:rsidRPr="00D86320" w:rsidRDefault="0007790C" w:rsidP="000779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6320">
              <w:rPr>
                <w:rFonts w:ascii="Arial" w:hAnsi="Arial" w:cs="Arial"/>
                <w:b/>
                <w:bCs/>
                <w:i/>
                <w:iCs/>
                <w:color w:val="292526"/>
                <w:sz w:val="20"/>
                <w:szCs w:val="20"/>
              </w:rPr>
              <w:t>FOR BAJC USE ONLY</w:t>
            </w:r>
          </w:p>
        </w:tc>
      </w:tr>
      <w:tr w:rsidR="0007790C" w:rsidTr="00484722">
        <w:trPr>
          <w:trHeight w:val="116"/>
        </w:trPr>
        <w:tc>
          <w:tcPr>
            <w:tcW w:w="456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7790C" w:rsidRDefault="0007790C">
            <w:pPr>
              <w:rPr>
                <w:rFonts w:ascii="Arial" w:hAnsi="Arial" w:cs="Arial"/>
                <w:b/>
                <w:bCs/>
                <w:color w:val="292526"/>
                <w:sz w:val="28"/>
                <w:szCs w:val="28"/>
              </w:rPr>
            </w:pPr>
          </w:p>
        </w:tc>
        <w:tc>
          <w:tcPr>
            <w:tcW w:w="280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7790C" w:rsidRPr="00D86320" w:rsidRDefault="0007790C" w:rsidP="0007790C">
            <w:pPr>
              <w:rPr>
                <w:sz w:val="20"/>
                <w:szCs w:val="20"/>
              </w:rPr>
            </w:pPr>
            <w:r w:rsidRPr="00D86320">
              <w:rPr>
                <w:rFonts w:ascii="Arial" w:hAnsi="Arial" w:cs="Arial"/>
                <w:color w:val="292526"/>
                <w:sz w:val="20"/>
                <w:szCs w:val="20"/>
              </w:rPr>
              <w:t>Date Received:</w:t>
            </w:r>
          </w:p>
        </w:tc>
        <w:tc>
          <w:tcPr>
            <w:tcW w:w="3455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7790C" w:rsidRPr="00D86320" w:rsidRDefault="0007790C" w:rsidP="0007790C">
            <w:pPr>
              <w:autoSpaceDE w:val="0"/>
              <w:autoSpaceDN w:val="0"/>
              <w:adjustRightInd w:val="0"/>
              <w:rPr>
                <w:rFonts w:ascii="Arial" w:hAnsi="Arial" w:cs="Arial"/>
                <w:color w:val="292526"/>
                <w:sz w:val="20"/>
                <w:szCs w:val="20"/>
              </w:rPr>
            </w:pPr>
            <w:r w:rsidRPr="00D86320">
              <w:rPr>
                <w:rFonts w:ascii="Arial" w:hAnsi="Arial" w:cs="Arial"/>
                <w:color w:val="292526"/>
                <w:sz w:val="20"/>
                <w:szCs w:val="20"/>
              </w:rPr>
              <w:t>Publication No.</w:t>
            </w:r>
          </w:p>
          <w:p w:rsidR="0007790C" w:rsidRPr="00D86320" w:rsidRDefault="0007790C" w:rsidP="0007790C">
            <w:pPr>
              <w:rPr>
                <w:sz w:val="20"/>
                <w:szCs w:val="20"/>
              </w:rPr>
            </w:pPr>
          </w:p>
        </w:tc>
      </w:tr>
      <w:tr w:rsidR="0007790C" w:rsidTr="00484722">
        <w:trPr>
          <w:trHeight w:val="116"/>
        </w:trPr>
        <w:tc>
          <w:tcPr>
            <w:tcW w:w="456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7790C" w:rsidRDefault="0007790C">
            <w:pPr>
              <w:rPr>
                <w:rFonts w:ascii="Arial" w:hAnsi="Arial" w:cs="Arial"/>
                <w:b/>
                <w:bCs/>
                <w:color w:val="292526"/>
                <w:sz w:val="28"/>
                <w:szCs w:val="28"/>
              </w:rPr>
            </w:pPr>
          </w:p>
        </w:tc>
        <w:tc>
          <w:tcPr>
            <w:tcW w:w="2809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7790C" w:rsidRPr="00D86320" w:rsidRDefault="0007790C" w:rsidP="0007790C">
            <w:pPr>
              <w:rPr>
                <w:rFonts w:ascii="Arial" w:hAnsi="Arial" w:cs="Arial"/>
                <w:color w:val="292526"/>
                <w:sz w:val="20"/>
                <w:szCs w:val="20"/>
              </w:rPr>
            </w:pPr>
            <w:r w:rsidRPr="00D86320">
              <w:rPr>
                <w:rFonts w:ascii="Arial" w:hAnsi="Arial" w:cs="Arial"/>
                <w:color w:val="292526"/>
                <w:sz w:val="20"/>
                <w:szCs w:val="20"/>
              </w:rPr>
              <w:t>Approved By:</w:t>
            </w:r>
          </w:p>
          <w:p w:rsidR="0007790C" w:rsidRPr="00D86320" w:rsidRDefault="0007790C" w:rsidP="0007790C">
            <w:pPr>
              <w:rPr>
                <w:sz w:val="20"/>
                <w:szCs w:val="20"/>
              </w:rPr>
            </w:pPr>
          </w:p>
        </w:tc>
        <w:tc>
          <w:tcPr>
            <w:tcW w:w="345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7790C" w:rsidRPr="00D86320" w:rsidRDefault="0007790C" w:rsidP="0007790C">
            <w:pPr>
              <w:rPr>
                <w:sz w:val="20"/>
                <w:szCs w:val="20"/>
              </w:rPr>
            </w:pPr>
            <w:r w:rsidRPr="00D86320">
              <w:rPr>
                <w:rFonts w:ascii="Arial" w:hAnsi="Arial" w:cs="Arial"/>
                <w:color w:val="292526"/>
                <w:sz w:val="20"/>
                <w:szCs w:val="20"/>
              </w:rPr>
              <w:t>Date:</w:t>
            </w:r>
          </w:p>
        </w:tc>
      </w:tr>
      <w:tr w:rsidR="009C4B4B" w:rsidTr="00116FCC">
        <w:tc>
          <w:tcPr>
            <w:tcW w:w="108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4B4B" w:rsidRPr="00295964" w:rsidRDefault="009C4B4B" w:rsidP="004A0B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color w:val="292526"/>
                <w:sz w:val="20"/>
                <w:szCs w:val="20"/>
              </w:rPr>
            </w:pPr>
            <w:r w:rsidRPr="00295964">
              <w:rPr>
                <w:rFonts w:ascii="Arial" w:hAnsi="Arial" w:cs="Arial"/>
                <w:b/>
                <w:bCs/>
                <w:color w:val="292526"/>
                <w:sz w:val="20"/>
                <w:szCs w:val="20"/>
              </w:rPr>
              <w:t>Instructions</w:t>
            </w:r>
          </w:p>
          <w:p w:rsidR="00832F4A" w:rsidRDefault="009C4B4B" w:rsidP="00832F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92526"/>
                <w:sz w:val="20"/>
                <w:szCs w:val="20"/>
              </w:rPr>
            </w:pP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 xml:space="preserve">Email </w:t>
            </w:r>
            <w:r w:rsidR="00484722">
              <w:rPr>
                <w:rFonts w:ascii="Arial" w:hAnsi="Arial" w:cs="Arial"/>
                <w:color w:val="292526"/>
                <w:sz w:val="20"/>
                <w:szCs w:val="20"/>
              </w:rPr>
              <w:t>both</w:t>
            </w: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 xml:space="preserve"> </w:t>
            </w:r>
            <w:r w:rsidR="00056BCF">
              <w:rPr>
                <w:rFonts w:ascii="Arial" w:hAnsi="Arial" w:cs="Arial"/>
                <w:color w:val="292526"/>
                <w:sz w:val="20"/>
                <w:szCs w:val="20"/>
              </w:rPr>
              <w:t xml:space="preserve">Word </w:t>
            </w: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 xml:space="preserve">and </w:t>
            </w:r>
            <w:r w:rsidR="00056BCF">
              <w:rPr>
                <w:rFonts w:ascii="Arial" w:hAnsi="Arial" w:cs="Arial"/>
                <w:color w:val="292526"/>
                <w:sz w:val="20"/>
                <w:szCs w:val="20"/>
              </w:rPr>
              <w:t xml:space="preserve">PDF </w:t>
            </w: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>copies of this form</w:t>
            </w:r>
            <w:r w:rsidR="00056BCF">
              <w:rPr>
                <w:rFonts w:ascii="Arial" w:hAnsi="Arial" w:cs="Arial"/>
                <w:color w:val="292526"/>
                <w:sz w:val="20"/>
                <w:szCs w:val="20"/>
              </w:rPr>
              <w:t xml:space="preserve"> and</w:t>
            </w:r>
            <w:r w:rsidR="00484722">
              <w:rPr>
                <w:rFonts w:ascii="Arial" w:hAnsi="Arial" w:cs="Arial"/>
                <w:color w:val="292526"/>
                <w:sz w:val="20"/>
                <w:szCs w:val="20"/>
              </w:rPr>
              <w:t xml:space="preserve"> the </w:t>
            </w:r>
            <w:r w:rsidR="00056BCF">
              <w:rPr>
                <w:rFonts w:ascii="Arial" w:hAnsi="Arial" w:cs="Arial"/>
                <w:color w:val="292526"/>
                <w:sz w:val="20"/>
                <w:szCs w:val="20"/>
              </w:rPr>
              <w:t>Information Checklist</w:t>
            </w: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>, along with one copy of the material to be cleared, to</w:t>
            </w:r>
            <w:r w:rsidR="008B5062" w:rsidRPr="00295964">
              <w:rPr>
                <w:rFonts w:ascii="Arial" w:hAnsi="Arial" w:cs="Arial"/>
                <w:color w:val="292526"/>
                <w:sz w:val="20"/>
                <w:szCs w:val="20"/>
              </w:rPr>
              <w:t xml:space="preserve"> BAJC</w:t>
            </w:r>
            <w:r w:rsidR="00484722">
              <w:rPr>
                <w:rFonts w:ascii="Arial" w:hAnsi="Arial" w:cs="Arial"/>
                <w:color w:val="292526"/>
                <w:sz w:val="20"/>
                <w:szCs w:val="20"/>
              </w:rPr>
              <w:t xml:space="preserve"> </w:t>
            </w: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>on</w:t>
            </w:r>
            <w:r w:rsidR="00A7357F">
              <w:rPr>
                <w:rFonts w:ascii="Arial" w:hAnsi="Arial" w:cs="Arial"/>
                <w:color w:val="292526"/>
                <w:sz w:val="20"/>
                <w:szCs w:val="20"/>
              </w:rPr>
              <w:t xml:space="preserve"> </w:t>
            </w:r>
            <w:hyperlink r:id="rId7" w:history="1">
              <w:r w:rsidRPr="00295964">
                <w:rPr>
                  <w:rStyle w:val="Hyperlink"/>
                  <w:rFonts w:ascii="Arial" w:hAnsi="Arial" w:cs="Arial"/>
                  <w:sz w:val="20"/>
                  <w:szCs w:val="20"/>
                </w:rPr>
                <w:t>admin@bajc.org.au</w:t>
              </w:r>
            </w:hyperlink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>.</w:t>
            </w:r>
          </w:p>
          <w:p w:rsidR="00832F4A" w:rsidRDefault="00832F4A" w:rsidP="00832F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92526"/>
                <w:sz w:val="20"/>
                <w:szCs w:val="20"/>
              </w:rPr>
            </w:pPr>
          </w:p>
          <w:p w:rsidR="009C4B4B" w:rsidRPr="00295964" w:rsidRDefault="009C4B4B" w:rsidP="009C4B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92526"/>
                <w:sz w:val="20"/>
                <w:szCs w:val="20"/>
              </w:rPr>
            </w:pP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 xml:space="preserve">Keep </w:t>
            </w:r>
            <w:r w:rsidR="00947C5D">
              <w:rPr>
                <w:rFonts w:ascii="Arial" w:hAnsi="Arial" w:cs="Arial"/>
                <w:color w:val="292526"/>
                <w:sz w:val="20"/>
                <w:szCs w:val="20"/>
              </w:rPr>
              <w:t>a</w:t>
            </w: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 xml:space="preserve"> copy for your records.</w:t>
            </w:r>
          </w:p>
          <w:p w:rsidR="009C4B4B" w:rsidRPr="00295964" w:rsidRDefault="009C4B4B" w:rsidP="009C4B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92526"/>
                <w:sz w:val="20"/>
                <w:szCs w:val="20"/>
              </w:rPr>
            </w:pPr>
          </w:p>
          <w:p w:rsidR="009C4B4B" w:rsidRPr="00295964" w:rsidRDefault="009C4B4B" w:rsidP="008B506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color w:val="292526"/>
                <w:sz w:val="20"/>
                <w:szCs w:val="20"/>
              </w:rPr>
            </w:pPr>
            <w:r w:rsidRPr="00295964">
              <w:rPr>
                <w:rFonts w:ascii="Arial" w:hAnsi="Arial" w:cs="Arial"/>
                <w:b/>
                <w:bCs/>
                <w:color w:val="292526"/>
                <w:sz w:val="20"/>
                <w:szCs w:val="20"/>
              </w:rPr>
              <w:t xml:space="preserve">Publication Policy </w:t>
            </w:r>
          </w:p>
          <w:p w:rsidR="00484722" w:rsidRDefault="00484722" w:rsidP="009C4B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92526"/>
                <w:sz w:val="20"/>
                <w:szCs w:val="20"/>
              </w:rPr>
            </w:pP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>For detailed</w:t>
            </w:r>
            <w:r w:rsidRPr="00295964">
              <w:rPr>
                <w:rFonts w:ascii="Arial" w:hAnsi="Arial" w:cs="Arial"/>
                <w:b/>
                <w:bCs/>
                <w:color w:val="292526"/>
                <w:sz w:val="20"/>
                <w:szCs w:val="20"/>
              </w:rPr>
              <w:t xml:space="preserve"> Publication Policy</w:t>
            </w: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>, please refer to BAJC Centre Agreement – Clause 10.4.</w:t>
            </w:r>
          </w:p>
          <w:p w:rsidR="00D86320" w:rsidRPr="00295964" w:rsidRDefault="009C4B4B" w:rsidP="009C4B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>The Policy for publication defined in BAJC Centre Agreement signed on 8</w:t>
            </w:r>
            <w:r w:rsidRPr="00295964">
              <w:rPr>
                <w:rFonts w:ascii="Arial" w:hAnsi="Arial" w:cs="Arial"/>
                <w:color w:val="292526"/>
                <w:sz w:val="20"/>
                <w:szCs w:val="20"/>
                <w:vertAlign w:val="superscript"/>
              </w:rPr>
              <w:t>th</w:t>
            </w: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 xml:space="preserve"> April 2011 requires </w:t>
            </w:r>
            <w:r w:rsidR="00484722">
              <w:rPr>
                <w:rFonts w:ascii="Arial" w:hAnsi="Arial" w:cs="Arial"/>
                <w:color w:val="292526"/>
                <w:sz w:val="20"/>
                <w:szCs w:val="20"/>
              </w:rPr>
              <w:t xml:space="preserve">that </w:t>
            </w: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 xml:space="preserve">participants who intend to publish research associated with the projects </w:t>
            </w:r>
            <w:r w:rsidR="00484722">
              <w:rPr>
                <w:rFonts w:ascii="Arial" w:hAnsi="Arial" w:cs="Arial"/>
                <w:color w:val="292526"/>
                <w:sz w:val="20"/>
                <w:szCs w:val="20"/>
              </w:rPr>
              <w:t>supported</w:t>
            </w:r>
            <w:r w:rsidR="00484722" w:rsidRPr="00295964">
              <w:rPr>
                <w:rFonts w:ascii="Arial" w:hAnsi="Arial" w:cs="Arial"/>
                <w:color w:val="292526"/>
                <w:sz w:val="20"/>
                <w:szCs w:val="20"/>
              </w:rPr>
              <w:t xml:space="preserve"> </w:t>
            </w: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 xml:space="preserve">by </w:t>
            </w:r>
            <w:r w:rsidR="00484722" w:rsidRPr="00295964">
              <w:rPr>
                <w:rFonts w:ascii="Arial" w:hAnsi="Arial" w:cs="Arial"/>
                <w:color w:val="292526"/>
                <w:sz w:val="20"/>
                <w:szCs w:val="20"/>
              </w:rPr>
              <w:t xml:space="preserve">funding </w:t>
            </w:r>
            <w:r w:rsidR="00484722">
              <w:rPr>
                <w:rFonts w:ascii="Arial" w:hAnsi="Arial" w:cs="Arial"/>
                <w:color w:val="292526"/>
                <w:sz w:val="20"/>
                <w:szCs w:val="20"/>
              </w:rPr>
              <w:t xml:space="preserve">through </w:t>
            </w:r>
            <w:r w:rsidRPr="00295964">
              <w:rPr>
                <w:rFonts w:ascii="Arial" w:hAnsi="Arial" w:cs="Arial"/>
                <w:color w:val="292526"/>
                <w:sz w:val="20"/>
                <w:szCs w:val="20"/>
              </w:rPr>
              <w:t xml:space="preserve">BAJC (including BAJC leveraged funding) </w:t>
            </w:r>
            <w:r w:rsidRPr="00295964">
              <w:rPr>
                <w:rFonts w:ascii="Arial" w:hAnsi="Arial" w:cs="Arial"/>
                <w:sz w:val="20"/>
                <w:szCs w:val="20"/>
              </w:rPr>
              <w:t xml:space="preserve">must first obtain consent </w:t>
            </w:r>
            <w:r w:rsidR="00484722">
              <w:rPr>
                <w:rFonts w:ascii="Arial" w:hAnsi="Arial" w:cs="Arial"/>
                <w:sz w:val="20"/>
                <w:szCs w:val="20"/>
              </w:rPr>
              <w:t>from</w:t>
            </w:r>
            <w:r w:rsidR="00484722" w:rsidRPr="002959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5964">
              <w:rPr>
                <w:rFonts w:ascii="Arial" w:hAnsi="Arial" w:cs="Arial"/>
                <w:sz w:val="20"/>
                <w:szCs w:val="20"/>
              </w:rPr>
              <w:t xml:space="preserve">Baosteel and the Centre Director. </w:t>
            </w:r>
          </w:p>
          <w:p w:rsidR="00D86320" w:rsidRPr="00295964" w:rsidRDefault="00D86320" w:rsidP="009C4B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C4B4B" w:rsidRPr="00295964" w:rsidRDefault="009C4B4B" w:rsidP="009C4B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>Publication means any conference paper, article for a journal, portion of a book, broadcast or other</w:t>
            </w:r>
            <w:r w:rsidR="00D86320" w:rsidRPr="002959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5964">
              <w:rPr>
                <w:rFonts w:ascii="Arial" w:hAnsi="Arial" w:cs="Arial"/>
                <w:sz w:val="20"/>
                <w:szCs w:val="20"/>
              </w:rPr>
              <w:t>means of disclosure to third parties, which</w:t>
            </w:r>
            <w:r w:rsidR="00D86320" w:rsidRPr="002959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7C5D">
              <w:rPr>
                <w:rFonts w:ascii="Arial" w:hAnsi="Arial" w:cs="Arial"/>
                <w:sz w:val="20"/>
                <w:szCs w:val="20"/>
              </w:rPr>
              <w:t xml:space="preserve">arises from </w:t>
            </w:r>
            <w:r w:rsidR="00484722">
              <w:rPr>
                <w:rFonts w:ascii="Arial" w:hAnsi="Arial" w:cs="Arial"/>
                <w:sz w:val="20"/>
                <w:szCs w:val="20"/>
              </w:rPr>
              <w:t xml:space="preserve">or contains </w:t>
            </w:r>
            <w:r w:rsidR="00947C5D">
              <w:rPr>
                <w:rFonts w:ascii="Arial" w:hAnsi="Arial" w:cs="Arial"/>
                <w:sz w:val="20"/>
                <w:szCs w:val="20"/>
              </w:rPr>
              <w:t>research conducted as part of a BAJC project.</w:t>
            </w:r>
          </w:p>
          <w:p w:rsidR="009C4B4B" w:rsidRPr="00295964" w:rsidRDefault="009C4B4B" w:rsidP="009C4B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86320" w:rsidRPr="008B5062" w:rsidRDefault="009C4B4B" w:rsidP="008B506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color w:val="292526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 xml:space="preserve">The participant(s) must submit a draft version of the proposed publication to BAJC at least 60 days prior to the date upon which the publication draft is intended to be submitted for publication. </w:t>
            </w:r>
          </w:p>
        </w:tc>
      </w:tr>
      <w:tr w:rsidR="002C28DB" w:rsidTr="00116FCC">
        <w:tc>
          <w:tcPr>
            <w:tcW w:w="108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:rsidR="002C28DB" w:rsidRDefault="00947C5D">
            <w:r>
              <w:rPr>
                <w:b/>
                <w:bCs/>
              </w:rPr>
              <w:t>Submission</w:t>
            </w:r>
            <w:r w:rsidR="002C28DB" w:rsidRPr="002C28DB">
              <w:rPr>
                <w:b/>
                <w:bCs/>
              </w:rPr>
              <w:t xml:space="preserve"> Information</w:t>
            </w:r>
          </w:p>
        </w:tc>
      </w:tr>
      <w:tr w:rsidR="002C28DB" w:rsidTr="00116FCC">
        <w:tc>
          <w:tcPr>
            <w:tcW w:w="60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28DB" w:rsidRPr="002C28DB" w:rsidRDefault="002C28DB" w:rsidP="002C28DB">
            <w:pPr>
              <w:rPr>
                <w:rFonts w:ascii="Arial" w:hAnsi="Arial" w:cs="Arial"/>
                <w:sz w:val="20"/>
                <w:szCs w:val="20"/>
              </w:rPr>
            </w:pPr>
            <w:r w:rsidRPr="002C28DB">
              <w:rPr>
                <w:rFonts w:ascii="Arial" w:hAnsi="Arial" w:cs="Arial"/>
                <w:bCs/>
                <w:sz w:val="20"/>
                <w:szCs w:val="20"/>
              </w:rPr>
              <w:t>Requester’s Name:</w:t>
            </w:r>
          </w:p>
        </w:tc>
        <w:tc>
          <w:tcPr>
            <w:tcW w:w="4749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C28DB" w:rsidRPr="002C28DB" w:rsidRDefault="002C28DB" w:rsidP="002C28DB">
            <w:pPr>
              <w:rPr>
                <w:rFonts w:ascii="Arial" w:hAnsi="Arial" w:cs="Arial"/>
                <w:sz w:val="20"/>
                <w:szCs w:val="20"/>
              </w:rPr>
            </w:pPr>
            <w:r w:rsidRPr="002C28DB">
              <w:rPr>
                <w:rFonts w:ascii="Arial" w:hAnsi="Arial" w:cs="Arial"/>
                <w:sz w:val="20"/>
                <w:szCs w:val="20"/>
              </w:rPr>
              <w:t>Title:</w:t>
            </w:r>
          </w:p>
        </w:tc>
      </w:tr>
      <w:tr w:rsidR="002C28DB" w:rsidTr="00116FCC">
        <w:trPr>
          <w:trHeight w:val="298"/>
        </w:trPr>
        <w:tc>
          <w:tcPr>
            <w:tcW w:w="6084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832F4A" w:rsidRDefault="002C28DB" w:rsidP="00832F4A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2C28DB">
              <w:rPr>
                <w:rFonts w:ascii="Arial" w:hAnsi="Arial" w:cs="Arial"/>
                <w:sz w:val="20"/>
                <w:szCs w:val="20"/>
              </w:rPr>
              <w:t>Institute, Center, or Division:</w:t>
            </w:r>
          </w:p>
          <w:p w:rsidR="002C28DB" w:rsidRPr="002C28DB" w:rsidRDefault="002C28DB" w:rsidP="002C2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9" w:type="dxa"/>
            <w:gridSpan w:val="3"/>
            <w:tcBorders>
              <w:right w:val="single" w:sz="12" w:space="0" w:color="auto"/>
            </w:tcBorders>
            <w:vAlign w:val="center"/>
          </w:tcPr>
          <w:p w:rsidR="002C28DB" w:rsidRPr="002C28DB" w:rsidRDefault="002C28DB" w:rsidP="002C28DB">
            <w:pPr>
              <w:rPr>
                <w:rFonts w:ascii="Arial" w:hAnsi="Arial" w:cs="Arial"/>
                <w:sz w:val="20"/>
                <w:szCs w:val="20"/>
              </w:rPr>
            </w:pPr>
            <w:r w:rsidRPr="002C28DB">
              <w:rPr>
                <w:rFonts w:ascii="Arial" w:hAnsi="Arial" w:cs="Arial"/>
                <w:color w:val="292526"/>
                <w:sz w:val="20"/>
                <w:szCs w:val="20"/>
              </w:rPr>
              <w:t>Phone No.:</w:t>
            </w:r>
          </w:p>
        </w:tc>
      </w:tr>
      <w:tr w:rsidR="002C28DB" w:rsidTr="00116FCC">
        <w:trPr>
          <w:trHeight w:val="298"/>
        </w:trPr>
        <w:tc>
          <w:tcPr>
            <w:tcW w:w="608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2C28DB" w:rsidRPr="002C28DB" w:rsidRDefault="002C28DB" w:rsidP="002C2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2C28DB" w:rsidRPr="002C28DB" w:rsidRDefault="002C28DB" w:rsidP="002C28DB">
            <w:pPr>
              <w:rPr>
                <w:rFonts w:ascii="Arial" w:hAnsi="Arial" w:cs="Arial"/>
                <w:color w:val="292526"/>
                <w:sz w:val="20"/>
                <w:szCs w:val="20"/>
              </w:rPr>
            </w:pPr>
            <w:r w:rsidRPr="002C28DB">
              <w:rPr>
                <w:rFonts w:ascii="Arial" w:hAnsi="Arial" w:cs="Arial"/>
                <w:color w:val="292526"/>
                <w:sz w:val="20"/>
                <w:szCs w:val="20"/>
              </w:rPr>
              <w:t>E-mail:</w:t>
            </w:r>
          </w:p>
        </w:tc>
      </w:tr>
      <w:tr w:rsidR="00D86320" w:rsidTr="00116FCC">
        <w:trPr>
          <w:trHeight w:val="559"/>
        </w:trPr>
        <w:tc>
          <w:tcPr>
            <w:tcW w:w="2651" w:type="dxa"/>
            <w:tcBorders>
              <w:left w:val="single" w:sz="12" w:space="0" w:color="auto"/>
            </w:tcBorders>
            <w:vAlign w:val="center"/>
          </w:tcPr>
          <w:p w:rsidR="00D86320" w:rsidRPr="00D86320" w:rsidRDefault="00D86320" w:rsidP="002C28DB">
            <w:pPr>
              <w:rPr>
                <w:rFonts w:ascii="Arial" w:hAnsi="Arial" w:cs="Arial"/>
                <w:color w:val="292526"/>
                <w:sz w:val="20"/>
                <w:szCs w:val="20"/>
              </w:rPr>
            </w:pPr>
            <w:r w:rsidRPr="00D86320">
              <w:rPr>
                <w:rFonts w:ascii="Arial" w:hAnsi="Arial" w:cs="Arial"/>
                <w:color w:val="292526"/>
                <w:sz w:val="20"/>
                <w:szCs w:val="20"/>
              </w:rPr>
              <w:t>Title of material to be cleared</w:t>
            </w:r>
          </w:p>
        </w:tc>
        <w:tc>
          <w:tcPr>
            <w:tcW w:w="8182" w:type="dxa"/>
            <w:gridSpan w:val="5"/>
            <w:tcBorders>
              <w:right w:val="single" w:sz="12" w:space="0" w:color="auto"/>
            </w:tcBorders>
            <w:vAlign w:val="center"/>
          </w:tcPr>
          <w:p w:rsidR="00D86320" w:rsidRPr="00D86320" w:rsidRDefault="00D86320" w:rsidP="002C28DB">
            <w:pPr>
              <w:rPr>
                <w:rFonts w:ascii="Arial" w:hAnsi="Arial" w:cs="Arial"/>
                <w:color w:val="292526"/>
                <w:sz w:val="20"/>
                <w:szCs w:val="20"/>
              </w:rPr>
            </w:pPr>
          </w:p>
        </w:tc>
      </w:tr>
      <w:tr w:rsidR="002C28DB" w:rsidTr="00116FCC">
        <w:trPr>
          <w:trHeight w:val="524"/>
        </w:trPr>
        <w:tc>
          <w:tcPr>
            <w:tcW w:w="2651" w:type="dxa"/>
            <w:tcBorders>
              <w:left w:val="single" w:sz="12" w:space="0" w:color="auto"/>
            </w:tcBorders>
            <w:vAlign w:val="center"/>
          </w:tcPr>
          <w:p w:rsidR="002C28DB" w:rsidRPr="002C28DB" w:rsidRDefault="00D86320" w:rsidP="002C28DB">
            <w:pPr>
              <w:rPr>
                <w:rFonts w:ascii="Arial" w:hAnsi="Arial" w:cs="Arial"/>
                <w:sz w:val="20"/>
                <w:szCs w:val="20"/>
              </w:rPr>
            </w:pPr>
            <w:r w:rsidRPr="00D86320">
              <w:rPr>
                <w:rFonts w:ascii="Arial" w:hAnsi="Arial" w:cs="Arial"/>
                <w:sz w:val="20"/>
                <w:szCs w:val="20"/>
              </w:rPr>
              <w:t>Author(s) (Name and title)</w:t>
            </w:r>
          </w:p>
        </w:tc>
        <w:tc>
          <w:tcPr>
            <w:tcW w:w="8182" w:type="dxa"/>
            <w:gridSpan w:val="5"/>
            <w:tcBorders>
              <w:right w:val="single" w:sz="12" w:space="0" w:color="auto"/>
            </w:tcBorders>
            <w:vAlign w:val="center"/>
          </w:tcPr>
          <w:p w:rsidR="002C28DB" w:rsidRPr="002C28DB" w:rsidRDefault="002C28DB" w:rsidP="002C28DB">
            <w:pPr>
              <w:rPr>
                <w:rFonts w:ascii="Arial" w:hAnsi="Arial" w:cs="Arial"/>
                <w:color w:val="292526"/>
                <w:sz w:val="20"/>
                <w:szCs w:val="20"/>
              </w:rPr>
            </w:pPr>
          </w:p>
        </w:tc>
      </w:tr>
      <w:tr w:rsidR="00D86320" w:rsidTr="00116FCC">
        <w:trPr>
          <w:trHeight w:val="233"/>
        </w:trPr>
        <w:tc>
          <w:tcPr>
            <w:tcW w:w="1083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547F" w:rsidRPr="002C28DB" w:rsidRDefault="00D86320" w:rsidP="001D1C00">
            <w:pPr>
              <w:rPr>
                <w:rFonts w:ascii="Arial" w:hAnsi="Arial" w:cs="Arial"/>
                <w:color w:val="292526"/>
                <w:sz w:val="20"/>
                <w:szCs w:val="20"/>
              </w:rPr>
            </w:pPr>
            <w:r w:rsidRPr="00D86320">
              <w:rPr>
                <w:rFonts w:ascii="Arial" w:hAnsi="Arial" w:cs="Arial"/>
                <w:sz w:val="20"/>
                <w:szCs w:val="20"/>
              </w:rPr>
              <w:t xml:space="preserve">Intended Distribution or Use </w:t>
            </w:r>
            <w:r w:rsidRPr="00D86320">
              <w:rPr>
                <w:rFonts w:ascii="Arial" w:hAnsi="Arial" w:cs="Arial"/>
                <w:i/>
                <w:iCs/>
                <w:sz w:val="20"/>
                <w:szCs w:val="20"/>
              </w:rPr>
              <w:t>(For scientific manuscripts, show name of journal or name, date and sponsor of meeting)</w:t>
            </w:r>
            <w:r w:rsidR="00FA20E3" w:rsidRPr="00FA20E3">
              <w:rPr>
                <w:rFonts w:ascii="Arial" w:hAnsi="Arial" w:cs="Arial"/>
                <w:iCs/>
                <w:sz w:val="20"/>
                <w:szCs w:val="20"/>
              </w:rPr>
              <w:t>:</w:t>
            </w:r>
          </w:p>
        </w:tc>
      </w:tr>
      <w:tr w:rsidR="001D1C00" w:rsidTr="00116FCC">
        <w:trPr>
          <w:trHeight w:val="494"/>
        </w:trPr>
        <w:tc>
          <w:tcPr>
            <w:tcW w:w="1083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D1C00" w:rsidRPr="00D86320" w:rsidRDefault="001D1C00" w:rsidP="005754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6FCC" w:rsidTr="004057F3">
        <w:trPr>
          <w:trHeight w:val="232"/>
        </w:trPr>
        <w:tc>
          <w:tcPr>
            <w:tcW w:w="6084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16FCC" w:rsidRPr="00D86320" w:rsidRDefault="00116FCC" w:rsidP="005754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92526"/>
                <w:sz w:val="20"/>
                <w:szCs w:val="20"/>
              </w:rPr>
              <w:t>Proposed Date of submission/ publication</w:t>
            </w:r>
          </w:p>
        </w:tc>
        <w:tc>
          <w:tcPr>
            <w:tcW w:w="474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16FCC" w:rsidRPr="00D86320" w:rsidRDefault="00116FCC" w:rsidP="005754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6FCC" w:rsidTr="004057F3">
        <w:trPr>
          <w:trHeight w:val="232"/>
        </w:trPr>
        <w:tc>
          <w:tcPr>
            <w:tcW w:w="9072" w:type="dxa"/>
            <w:gridSpan w:val="5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16FCC" w:rsidRDefault="00116FCC" w:rsidP="0057547F">
            <w:pPr>
              <w:rPr>
                <w:rFonts w:ascii="Arial" w:hAnsi="Arial" w:cs="Arial"/>
                <w:color w:val="292526"/>
                <w:sz w:val="20"/>
                <w:szCs w:val="20"/>
              </w:rPr>
            </w:pPr>
            <w:r w:rsidRPr="00FA20E3">
              <w:rPr>
                <w:rFonts w:ascii="Arial" w:hAnsi="Arial" w:cs="Arial"/>
                <w:color w:val="292526"/>
                <w:sz w:val="20"/>
                <w:szCs w:val="20"/>
              </w:rPr>
              <w:t xml:space="preserve">Will this publication disclose </w:t>
            </w:r>
            <w:r>
              <w:rPr>
                <w:rFonts w:ascii="Arial" w:hAnsi="Arial" w:cs="Arial"/>
                <w:color w:val="292526"/>
                <w:sz w:val="20"/>
                <w:szCs w:val="20"/>
              </w:rPr>
              <w:t xml:space="preserve">information that might be confidential </w:t>
            </w:r>
            <w:r w:rsidR="00A7357F">
              <w:rPr>
                <w:rFonts w:ascii="Arial" w:hAnsi="Arial" w:cs="Arial"/>
                <w:color w:val="292526"/>
                <w:sz w:val="20"/>
                <w:szCs w:val="20"/>
              </w:rPr>
              <w:t xml:space="preserve">or </w:t>
            </w:r>
            <w:r w:rsidR="00A7357F" w:rsidRPr="00FA20E3">
              <w:rPr>
                <w:rFonts w:ascii="Arial" w:hAnsi="Arial" w:cs="Arial"/>
                <w:color w:val="292526"/>
                <w:sz w:val="20"/>
                <w:szCs w:val="20"/>
              </w:rPr>
              <w:t>impact</w:t>
            </w:r>
            <w:r w:rsidRPr="00FA20E3">
              <w:rPr>
                <w:rFonts w:ascii="Arial" w:hAnsi="Arial" w:cs="Arial"/>
                <w:color w:val="29252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92526"/>
                <w:sz w:val="20"/>
                <w:szCs w:val="20"/>
              </w:rPr>
              <w:t>current or future IPR</w:t>
            </w:r>
            <w:r w:rsidRPr="00FA20E3">
              <w:rPr>
                <w:rFonts w:ascii="Arial" w:hAnsi="Arial" w:cs="Arial"/>
                <w:color w:val="292526"/>
                <w:sz w:val="20"/>
                <w:szCs w:val="20"/>
              </w:rPr>
              <w:t>?</w:t>
            </w:r>
          </w:p>
        </w:tc>
        <w:tc>
          <w:tcPr>
            <w:tcW w:w="176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16FCC" w:rsidRPr="00D86320" w:rsidRDefault="00116FCC" w:rsidP="005754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92526"/>
                <w:sz w:val="20"/>
                <w:szCs w:val="20"/>
              </w:rPr>
              <w:t>Yes</w:t>
            </w:r>
          </w:p>
        </w:tc>
      </w:tr>
      <w:tr w:rsidR="00116FCC" w:rsidTr="004057F3">
        <w:trPr>
          <w:trHeight w:val="232"/>
        </w:trPr>
        <w:tc>
          <w:tcPr>
            <w:tcW w:w="9072" w:type="dxa"/>
            <w:gridSpan w:val="5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16FCC" w:rsidRDefault="00116FCC" w:rsidP="0057547F">
            <w:pPr>
              <w:rPr>
                <w:rFonts w:ascii="Arial" w:hAnsi="Arial" w:cs="Arial"/>
                <w:color w:val="292526"/>
                <w:sz w:val="20"/>
                <w:szCs w:val="20"/>
              </w:rPr>
            </w:pPr>
          </w:p>
        </w:tc>
        <w:tc>
          <w:tcPr>
            <w:tcW w:w="176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16FCC" w:rsidRPr="00D86320" w:rsidRDefault="00116FCC" w:rsidP="005754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92526"/>
                <w:sz w:val="20"/>
                <w:szCs w:val="20"/>
              </w:rPr>
              <w:t>No</w:t>
            </w:r>
          </w:p>
        </w:tc>
      </w:tr>
      <w:tr w:rsidR="00245329" w:rsidTr="00116FCC">
        <w:tc>
          <w:tcPr>
            <w:tcW w:w="108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:rsidR="00245329" w:rsidRDefault="00245329">
            <w:r w:rsidRPr="00245329">
              <w:rPr>
                <w:b/>
                <w:bCs/>
              </w:rPr>
              <w:t>Reviews and Approval</w:t>
            </w:r>
          </w:p>
        </w:tc>
      </w:tr>
      <w:tr w:rsidR="00245329" w:rsidTr="00116FCC">
        <w:tc>
          <w:tcPr>
            <w:tcW w:w="4569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245329" w:rsidRPr="00295964" w:rsidRDefault="00F67DCF">
            <w:pPr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>Comments by Baosteel</w:t>
            </w:r>
          </w:p>
        </w:tc>
        <w:tc>
          <w:tcPr>
            <w:tcW w:w="6264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:rsidR="00245329" w:rsidRPr="00295964" w:rsidRDefault="008B5062">
            <w:pPr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>Approval:  Yes/No</w:t>
            </w:r>
          </w:p>
        </w:tc>
      </w:tr>
      <w:tr w:rsidR="00F67DCF" w:rsidTr="00116FCC">
        <w:trPr>
          <w:trHeight w:val="538"/>
        </w:trPr>
        <w:tc>
          <w:tcPr>
            <w:tcW w:w="10833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A7357F" w:rsidRPr="00295964" w:rsidRDefault="00A7357F">
            <w:pPr>
              <w:rPr>
                <w:rFonts w:ascii="Arial" w:hAnsi="Arial" w:cs="Arial"/>
                <w:sz w:val="20"/>
                <w:szCs w:val="20"/>
              </w:rPr>
            </w:pPr>
          </w:p>
          <w:p w:rsidR="00295964" w:rsidRPr="00295964" w:rsidRDefault="00295964">
            <w:pPr>
              <w:rPr>
                <w:rFonts w:ascii="Arial" w:hAnsi="Arial" w:cs="Arial"/>
                <w:sz w:val="20"/>
                <w:szCs w:val="20"/>
              </w:rPr>
            </w:pPr>
          </w:p>
          <w:p w:rsidR="008B5062" w:rsidRPr="00295964" w:rsidRDefault="008B50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329" w:rsidTr="00116FCC">
        <w:tc>
          <w:tcPr>
            <w:tcW w:w="4569" w:type="dxa"/>
            <w:gridSpan w:val="2"/>
            <w:tcBorders>
              <w:left w:val="single" w:sz="12" w:space="0" w:color="auto"/>
            </w:tcBorders>
          </w:tcPr>
          <w:p w:rsidR="00245329" w:rsidRPr="00295964" w:rsidRDefault="00F67DCF">
            <w:pPr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>Baosteel Representative:</w:t>
            </w:r>
          </w:p>
        </w:tc>
        <w:tc>
          <w:tcPr>
            <w:tcW w:w="6264" w:type="dxa"/>
            <w:gridSpan w:val="4"/>
            <w:tcBorders>
              <w:right w:val="single" w:sz="12" w:space="0" w:color="auto"/>
            </w:tcBorders>
          </w:tcPr>
          <w:p w:rsidR="00245329" w:rsidRPr="00295964" w:rsidRDefault="00F67DCF">
            <w:pPr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>Title:</w:t>
            </w:r>
          </w:p>
        </w:tc>
      </w:tr>
      <w:tr w:rsidR="00F67DCF" w:rsidTr="00116FCC">
        <w:tc>
          <w:tcPr>
            <w:tcW w:w="4569" w:type="dxa"/>
            <w:gridSpan w:val="2"/>
            <w:tcBorders>
              <w:left w:val="single" w:sz="12" w:space="0" w:color="auto"/>
            </w:tcBorders>
          </w:tcPr>
          <w:p w:rsidR="00F67DCF" w:rsidRPr="00295964" w:rsidRDefault="00F67DCF" w:rsidP="00F67DCF">
            <w:pPr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>Signature:</w:t>
            </w:r>
          </w:p>
        </w:tc>
        <w:tc>
          <w:tcPr>
            <w:tcW w:w="6264" w:type="dxa"/>
            <w:gridSpan w:val="4"/>
            <w:tcBorders>
              <w:right w:val="single" w:sz="12" w:space="0" w:color="auto"/>
            </w:tcBorders>
          </w:tcPr>
          <w:p w:rsidR="00F67DCF" w:rsidRPr="00295964" w:rsidRDefault="00F67DCF">
            <w:pPr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F67DCF" w:rsidTr="00116FCC">
        <w:trPr>
          <w:trHeight w:val="496"/>
        </w:trPr>
        <w:tc>
          <w:tcPr>
            <w:tcW w:w="10833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000000" w:rsidRDefault="00F67DCF">
            <w:pPr>
              <w:pBdr>
                <w:top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>Comments by BAJC:</w:t>
            </w:r>
          </w:p>
          <w:p w:rsidR="00A7357F" w:rsidRDefault="00A7357F" w:rsidP="00F67DCF">
            <w:pPr>
              <w:rPr>
                <w:rFonts w:ascii="Arial" w:hAnsi="Arial" w:cs="Arial"/>
                <w:sz w:val="20"/>
                <w:szCs w:val="20"/>
              </w:rPr>
            </w:pPr>
          </w:p>
          <w:p w:rsidR="00A7357F" w:rsidRPr="00295964" w:rsidRDefault="00A7357F" w:rsidP="00F67D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DCF" w:rsidTr="00484722">
        <w:trPr>
          <w:trHeight w:val="447"/>
        </w:trPr>
        <w:tc>
          <w:tcPr>
            <w:tcW w:w="10833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CCECFF"/>
          </w:tcPr>
          <w:p w:rsidR="00F67DCF" w:rsidRPr="00295964" w:rsidRDefault="00F67DCF" w:rsidP="008B5062">
            <w:pPr>
              <w:ind w:right="-3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I have reviewed this material and recommend it be </w:t>
            </w:r>
            <w:bookmarkStart w:id="0" w:name="Text3"/>
            <w:r w:rsidR="00832F4A" w:rsidRPr="00832F4A">
              <w:rPr>
                <w:rFonts w:ascii="Arial" w:hAnsi="Arial" w:cs="Arial"/>
                <w:sz w:val="20"/>
                <w:szCs w:val="20"/>
                <w:shd w:val="clear" w:color="auto" w:fill="D9D9D9" w:themeFill="background1" w:themeFillShade="D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published/presented or Not published/presented]"/>
                  </w:textInput>
                </w:ffData>
              </w:fldChar>
            </w:r>
            <w:r w:rsidR="00832F4A" w:rsidRPr="00832F4A">
              <w:rPr>
                <w:rFonts w:ascii="Arial" w:hAnsi="Arial" w:cs="Arial"/>
                <w:sz w:val="20"/>
                <w:szCs w:val="20"/>
                <w:shd w:val="clear" w:color="auto" w:fill="D9D9D9" w:themeFill="background1" w:themeFillShade="D9"/>
              </w:rPr>
              <w:instrText xml:space="preserve"> FORMTEXT </w:instrText>
            </w:r>
            <w:r w:rsidR="00832F4A" w:rsidRPr="00832F4A">
              <w:rPr>
                <w:rFonts w:ascii="Arial" w:hAnsi="Arial" w:cs="Arial"/>
                <w:sz w:val="20"/>
                <w:szCs w:val="20"/>
                <w:shd w:val="clear" w:color="auto" w:fill="D9D9D9" w:themeFill="background1" w:themeFillShade="D9"/>
              </w:rPr>
            </w:r>
            <w:r w:rsidR="00832F4A" w:rsidRPr="00832F4A">
              <w:rPr>
                <w:rFonts w:ascii="Arial" w:hAnsi="Arial" w:cs="Arial"/>
                <w:sz w:val="20"/>
                <w:szCs w:val="20"/>
                <w:shd w:val="clear" w:color="auto" w:fill="D9D9D9" w:themeFill="background1" w:themeFillShade="D9"/>
              </w:rPr>
              <w:fldChar w:fldCharType="separate"/>
            </w:r>
            <w:r w:rsidR="00832F4A" w:rsidRPr="00832F4A">
              <w:rPr>
                <w:rFonts w:ascii="Arial" w:hAnsi="Arial" w:cs="Arial"/>
                <w:noProof/>
                <w:sz w:val="20"/>
                <w:szCs w:val="20"/>
                <w:shd w:val="clear" w:color="auto" w:fill="D9D9D9" w:themeFill="background1" w:themeFillShade="D9"/>
              </w:rPr>
              <w:t>[published/presented or Not published/presented]</w:t>
            </w:r>
            <w:r w:rsidR="00832F4A" w:rsidRPr="00832F4A">
              <w:rPr>
                <w:rFonts w:ascii="Arial" w:hAnsi="Arial" w:cs="Arial"/>
                <w:sz w:val="20"/>
                <w:szCs w:val="20"/>
                <w:shd w:val="clear" w:color="auto" w:fill="D9D9D9" w:themeFill="background1" w:themeFillShade="D9"/>
              </w:rPr>
              <w:fldChar w:fldCharType="end"/>
            </w:r>
            <w:bookmarkEnd w:id="0"/>
            <w:r w:rsidR="00F777C3" w:rsidRPr="002959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596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as indicated above. I have determined that it is in compliance with BAJC Publication Policy and constitutes the best means of reaching the intended audience.</w:t>
            </w:r>
          </w:p>
        </w:tc>
      </w:tr>
      <w:tr w:rsidR="00F67DCF" w:rsidTr="00484722">
        <w:tc>
          <w:tcPr>
            <w:tcW w:w="4569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CECFF"/>
          </w:tcPr>
          <w:p w:rsidR="00F67DCF" w:rsidRPr="00295964" w:rsidRDefault="00F67DCF" w:rsidP="00F67DCF">
            <w:pPr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>BAJC Director:</w:t>
            </w:r>
          </w:p>
        </w:tc>
        <w:tc>
          <w:tcPr>
            <w:tcW w:w="6264" w:type="dxa"/>
            <w:gridSpan w:val="4"/>
            <w:tcBorders>
              <w:bottom w:val="single" w:sz="4" w:space="0" w:color="auto"/>
              <w:right w:val="single" w:sz="12" w:space="0" w:color="auto"/>
            </w:tcBorders>
            <w:shd w:val="clear" w:color="auto" w:fill="CCECFF"/>
          </w:tcPr>
          <w:p w:rsidR="00F67DCF" w:rsidRPr="00295964" w:rsidRDefault="00F67DCF" w:rsidP="00D44740">
            <w:pPr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>Title:</w:t>
            </w:r>
          </w:p>
        </w:tc>
      </w:tr>
      <w:tr w:rsidR="00F67DCF" w:rsidTr="00484722">
        <w:tc>
          <w:tcPr>
            <w:tcW w:w="4569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ECFF"/>
          </w:tcPr>
          <w:p w:rsidR="00F67DCF" w:rsidRPr="00295964" w:rsidRDefault="00F67DCF" w:rsidP="00D44740">
            <w:pPr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>Signature:</w:t>
            </w:r>
          </w:p>
        </w:tc>
        <w:tc>
          <w:tcPr>
            <w:tcW w:w="6264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ECFF"/>
          </w:tcPr>
          <w:p w:rsidR="00F67DCF" w:rsidRPr="00295964" w:rsidRDefault="00F67DCF" w:rsidP="00D44740">
            <w:pPr>
              <w:rPr>
                <w:rFonts w:ascii="Arial" w:hAnsi="Arial" w:cs="Arial"/>
                <w:sz w:val="20"/>
                <w:szCs w:val="20"/>
              </w:rPr>
            </w:pPr>
            <w:r w:rsidRPr="00295964"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:rsidR="00A7357F" w:rsidRDefault="00A7357F"/>
    <w:p w:rsidR="00484722" w:rsidRDefault="00484722" w:rsidP="00C014A8">
      <w:pPr>
        <w:spacing w:after="120" w:line="240" w:lineRule="auto"/>
        <w:jc w:val="center"/>
        <w:rPr>
          <w:rFonts w:ascii="Arial" w:hAnsi="Arial" w:cs="Arial"/>
          <w:b/>
          <w:color w:val="292526"/>
          <w:sz w:val="24"/>
          <w:szCs w:val="24"/>
        </w:rPr>
      </w:pPr>
    </w:p>
    <w:p w:rsidR="00056BCF" w:rsidRPr="00C014A8" w:rsidRDefault="00056BCF" w:rsidP="00C014A8">
      <w:pPr>
        <w:spacing w:after="120" w:line="240" w:lineRule="auto"/>
        <w:jc w:val="center"/>
        <w:rPr>
          <w:rFonts w:ascii="Arial" w:hAnsi="Arial" w:cs="Arial"/>
          <w:b/>
          <w:color w:val="292526"/>
          <w:sz w:val="24"/>
          <w:szCs w:val="24"/>
        </w:rPr>
      </w:pPr>
      <w:r w:rsidRPr="00C014A8">
        <w:rPr>
          <w:rFonts w:ascii="Arial" w:hAnsi="Arial" w:cs="Arial"/>
          <w:b/>
          <w:color w:val="292526"/>
          <w:sz w:val="24"/>
          <w:szCs w:val="24"/>
        </w:rPr>
        <w:t>Information Checklist for Publication</w:t>
      </w:r>
    </w:p>
    <w:tbl>
      <w:tblPr>
        <w:tblStyle w:val="TableGrid"/>
        <w:tblW w:w="0" w:type="auto"/>
        <w:tblInd w:w="108" w:type="dxa"/>
        <w:tblLook w:val="04A0"/>
      </w:tblPr>
      <w:tblGrid>
        <w:gridCol w:w="4253"/>
        <w:gridCol w:w="3260"/>
        <w:gridCol w:w="1151"/>
        <w:gridCol w:w="1122"/>
        <w:gridCol w:w="1024"/>
      </w:tblGrid>
      <w:tr w:rsidR="00C014A8" w:rsidTr="004057F3">
        <w:tc>
          <w:tcPr>
            <w:tcW w:w="75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14A8" w:rsidRPr="00056BCF" w:rsidRDefault="00C014A8" w:rsidP="00056BCF">
            <w:pPr>
              <w:jc w:val="center"/>
              <w:rPr>
                <w:b/>
              </w:rPr>
            </w:pPr>
            <w:r w:rsidRPr="00056BCF">
              <w:rPr>
                <w:b/>
              </w:rPr>
              <w:t>Information to be Checked</w:t>
            </w: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14A8" w:rsidRPr="00056BCF" w:rsidRDefault="00C014A8" w:rsidP="00C014A8">
            <w:pPr>
              <w:jc w:val="center"/>
              <w:rPr>
                <w:b/>
              </w:rPr>
            </w:pPr>
            <w:r w:rsidRPr="00056BCF">
              <w:rPr>
                <w:b/>
              </w:rPr>
              <w:t>Requester</w:t>
            </w:r>
            <w:r>
              <w:rPr>
                <w:b/>
              </w:rPr>
              <w:t xml:space="preserve"> </w:t>
            </w:r>
            <w:r w:rsidR="00832F4A" w:rsidRPr="00832F4A">
              <w:t>(Yes/No)</w:t>
            </w: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14A8" w:rsidRPr="00056BCF" w:rsidRDefault="00C014A8" w:rsidP="00056BCF">
            <w:pPr>
              <w:jc w:val="center"/>
              <w:rPr>
                <w:b/>
              </w:rPr>
            </w:pPr>
            <w:r w:rsidRPr="00056BCF">
              <w:rPr>
                <w:b/>
              </w:rPr>
              <w:t xml:space="preserve">Baosteel </w:t>
            </w:r>
            <w:r w:rsidR="00832F4A" w:rsidRPr="00832F4A">
              <w:t>(Yes/No)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4A8" w:rsidRDefault="00C014A8" w:rsidP="00056BCF">
            <w:pPr>
              <w:jc w:val="center"/>
              <w:rPr>
                <w:b/>
              </w:rPr>
            </w:pPr>
            <w:r>
              <w:rPr>
                <w:b/>
              </w:rPr>
              <w:t>BAJC</w:t>
            </w:r>
          </w:p>
          <w:p w:rsidR="00C014A8" w:rsidRPr="00B10BDB" w:rsidRDefault="00832F4A" w:rsidP="00056BCF">
            <w:pPr>
              <w:spacing w:after="200" w:line="276" w:lineRule="auto"/>
              <w:jc w:val="center"/>
            </w:pPr>
            <w:r w:rsidRPr="00832F4A">
              <w:t>(Yes/No)</w:t>
            </w:r>
          </w:p>
        </w:tc>
      </w:tr>
      <w:tr w:rsidR="007C0217" w:rsidTr="004057F3">
        <w:tc>
          <w:tcPr>
            <w:tcW w:w="7513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832F4A" w:rsidRDefault="0029101B" w:rsidP="00832F4A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P</w:t>
            </w:r>
            <w:r w:rsidRPr="007C0217">
              <w:rPr>
                <w:rFonts w:ascii="Arial" w:eastAsia="SimSun" w:hAnsi="Arial" w:cs="Arial"/>
                <w:sz w:val="20"/>
                <w:szCs w:val="20"/>
              </w:rPr>
              <w:t xml:space="preserve">ublication </w:t>
            </w:r>
            <w:r>
              <w:rPr>
                <w:rFonts w:ascii="Arial" w:eastAsia="SimSun" w:hAnsi="Arial" w:cs="Arial"/>
                <w:sz w:val="20"/>
                <w:szCs w:val="20"/>
              </w:rPr>
              <w:t>includes</w:t>
            </w:r>
            <w:r w:rsidRPr="007C0217">
              <w:rPr>
                <w:rFonts w:ascii="Arial" w:eastAsia="SimSun" w:hAnsi="Arial" w:cs="Arial"/>
                <w:sz w:val="20"/>
                <w:szCs w:val="20"/>
              </w:rPr>
              <w:t xml:space="preserve"> Chinese or Australian </w:t>
            </w:r>
            <w:r w:rsidRPr="007C0217">
              <w:rPr>
                <w:rFonts w:ascii="Arial" w:hAnsi="Arial" w:cs="Arial"/>
                <w:sz w:val="20"/>
                <w:szCs w:val="20"/>
              </w:rPr>
              <w:t>national confidential</w:t>
            </w:r>
            <w:r w:rsidRPr="007C0217">
              <w:rPr>
                <w:rFonts w:ascii="Arial" w:eastAsia="SimSun" w:hAnsi="Arial" w:cs="Arial"/>
                <w:sz w:val="20"/>
                <w:szCs w:val="20"/>
              </w:rPr>
              <w:t xml:space="preserve"> information?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tcBorders>
              <w:top w:val="single" w:sz="12" w:space="0" w:color="auto"/>
            </w:tcBorders>
          </w:tcPr>
          <w:p w:rsidR="007C0217" w:rsidRDefault="007C0217"/>
        </w:tc>
        <w:tc>
          <w:tcPr>
            <w:tcW w:w="1122" w:type="dxa"/>
            <w:tcBorders>
              <w:top w:val="single" w:sz="12" w:space="0" w:color="auto"/>
            </w:tcBorders>
          </w:tcPr>
          <w:p w:rsidR="007C0217" w:rsidRDefault="007C0217"/>
        </w:tc>
        <w:tc>
          <w:tcPr>
            <w:tcW w:w="1024" w:type="dxa"/>
            <w:tcBorders>
              <w:top w:val="single" w:sz="12" w:space="0" w:color="auto"/>
              <w:right w:val="single" w:sz="12" w:space="0" w:color="auto"/>
            </w:tcBorders>
          </w:tcPr>
          <w:p w:rsidR="007C0217" w:rsidRDefault="007C0217"/>
        </w:tc>
      </w:tr>
      <w:tr w:rsidR="007C0217" w:rsidTr="004057F3">
        <w:tc>
          <w:tcPr>
            <w:tcW w:w="7513" w:type="dxa"/>
            <w:gridSpan w:val="2"/>
            <w:tcBorders>
              <w:left w:val="single" w:sz="12" w:space="0" w:color="auto"/>
            </w:tcBorders>
          </w:tcPr>
          <w:p w:rsidR="00832F4A" w:rsidRDefault="0029101B" w:rsidP="00832F4A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P</w:t>
            </w:r>
            <w:r w:rsidRPr="007C0217">
              <w:rPr>
                <w:rFonts w:ascii="Arial" w:eastAsia="SimSun" w:hAnsi="Arial" w:cs="Arial"/>
                <w:sz w:val="20"/>
                <w:szCs w:val="20"/>
              </w:rPr>
              <w:t xml:space="preserve">ublication </w:t>
            </w:r>
            <w:r>
              <w:rPr>
                <w:rFonts w:ascii="Arial" w:eastAsia="SimSun" w:hAnsi="Arial" w:cs="Arial"/>
                <w:sz w:val="20"/>
                <w:szCs w:val="20"/>
              </w:rPr>
              <w:t>includes</w:t>
            </w:r>
            <w:r w:rsidRPr="007C0217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Baosteel</w:t>
            </w:r>
            <w:r w:rsidRPr="007C0217">
              <w:rPr>
                <w:rFonts w:ascii="Arial" w:eastAsia="SimSun" w:hAnsi="Arial" w:cs="Arial"/>
                <w:sz w:val="20"/>
                <w:szCs w:val="20"/>
              </w:rPr>
              <w:t xml:space="preserve"> commercial confi</w:t>
            </w:r>
            <w:r>
              <w:rPr>
                <w:rFonts w:ascii="Arial" w:hAnsi="Arial" w:cs="Arial"/>
                <w:sz w:val="20"/>
                <w:szCs w:val="20"/>
              </w:rPr>
              <w:t xml:space="preserve">dential </w:t>
            </w:r>
            <w:r w:rsidR="004057F3">
              <w:rPr>
                <w:rFonts w:ascii="Arial" w:hAnsi="Arial" w:cs="Arial"/>
                <w:sz w:val="20"/>
                <w:szCs w:val="20"/>
              </w:rPr>
              <w:t>information?</w:t>
            </w:r>
          </w:p>
        </w:tc>
        <w:tc>
          <w:tcPr>
            <w:tcW w:w="1151" w:type="dxa"/>
          </w:tcPr>
          <w:p w:rsidR="007C0217" w:rsidRDefault="007C0217"/>
        </w:tc>
        <w:tc>
          <w:tcPr>
            <w:tcW w:w="1122" w:type="dxa"/>
          </w:tcPr>
          <w:p w:rsidR="007C0217" w:rsidRDefault="007C0217"/>
        </w:tc>
        <w:tc>
          <w:tcPr>
            <w:tcW w:w="1024" w:type="dxa"/>
            <w:tcBorders>
              <w:right w:val="single" w:sz="12" w:space="0" w:color="auto"/>
            </w:tcBorders>
          </w:tcPr>
          <w:p w:rsidR="007C0217" w:rsidRDefault="007C0217"/>
        </w:tc>
      </w:tr>
      <w:tr w:rsidR="007C0217" w:rsidTr="004057F3">
        <w:tc>
          <w:tcPr>
            <w:tcW w:w="7513" w:type="dxa"/>
            <w:gridSpan w:val="2"/>
            <w:tcBorders>
              <w:left w:val="single" w:sz="12" w:space="0" w:color="auto"/>
            </w:tcBorders>
          </w:tcPr>
          <w:p w:rsidR="00832F4A" w:rsidRDefault="0029101B" w:rsidP="00832F4A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P</w:t>
            </w:r>
            <w:r w:rsidRPr="007C0217">
              <w:rPr>
                <w:rFonts w:ascii="Arial" w:eastAsia="SimSun" w:hAnsi="Arial" w:cs="Arial"/>
                <w:sz w:val="20"/>
                <w:szCs w:val="20"/>
              </w:rPr>
              <w:t xml:space="preserve">ublication </w:t>
            </w:r>
            <w:r>
              <w:rPr>
                <w:rFonts w:ascii="Arial" w:eastAsia="SimSun" w:hAnsi="Arial" w:cs="Arial"/>
                <w:sz w:val="20"/>
                <w:szCs w:val="20"/>
              </w:rPr>
              <w:t>includes</w:t>
            </w:r>
            <w:r w:rsidRPr="007C0217">
              <w:rPr>
                <w:rFonts w:ascii="Arial" w:eastAsia="SimSun" w:hAnsi="Arial" w:cs="Arial"/>
                <w:sz w:val="20"/>
                <w:szCs w:val="20"/>
              </w:rPr>
              <w:t xml:space="preserve"> confidential information of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a </w:t>
            </w:r>
            <w:r w:rsidRPr="007C0217">
              <w:rPr>
                <w:rFonts w:ascii="Arial" w:eastAsia="SimSun" w:hAnsi="Arial" w:cs="Arial"/>
                <w:sz w:val="20"/>
                <w:szCs w:val="20"/>
              </w:rPr>
              <w:t>Participating Institution or Third Party?</w:t>
            </w:r>
            <w:r w:rsidRPr="007C0217" w:rsidDel="0029101B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</w:tcPr>
          <w:p w:rsidR="007C0217" w:rsidRDefault="007C0217"/>
        </w:tc>
        <w:tc>
          <w:tcPr>
            <w:tcW w:w="1122" w:type="dxa"/>
          </w:tcPr>
          <w:p w:rsidR="007C0217" w:rsidRDefault="007C0217"/>
        </w:tc>
        <w:tc>
          <w:tcPr>
            <w:tcW w:w="1024" w:type="dxa"/>
            <w:tcBorders>
              <w:right w:val="single" w:sz="12" w:space="0" w:color="auto"/>
            </w:tcBorders>
          </w:tcPr>
          <w:p w:rsidR="007C0217" w:rsidRDefault="007C0217"/>
        </w:tc>
      </w:tr>
      <w:tr w:rsidR="007C0217" w:rsidTr="004057F3">
        <w:tc>
          <w:tcPr>
            <w:tcW w:w="7513" w:type="dxa"/>
            <w:gridSpan w:val="2"/>
            <w:tcBorders>
              <w:left w:val="single" w:sz="12" w:space="0" w:color="auto"/>
            </w:tcBorders>
          </w:tcPr>
          <w:p w:rsidR="00832F4A" w:rsidRDefault="0029101B" w:rsidP="00832F4A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P</w:t>
            </w:r>
            <w:r w:rsidRPr="007C0217">
              <w:rPr>
                <w:rFonts w:ascii="Arial" w:eastAsia="SimSun" w:hAnsi="Arial" w:cs="Arial"/>
                <w:sz w:val="20"/>
                <w:szCs w:val="20"/>
              </w:rPr>
              <w:t xml:space="preserve">ublication </w:t>
            </w:r>
            <w:r>
              <w:rPr>
                <w:rFonts w:ascii="Arial" w:eastAsia="SimSun" w:hAnsi="Arial" w:cs="Arial"/>
                <w:sz w:val="20"/>
                <w:szCs w:val="20"/>
              </w:rPr>
              <w:t>includes</w:t>
            </w:r>
            <w:r w:rsidRPr="007C0217">
              <w:rPr>
                <w:rFonts w:ascii="Arial" w:eastAsia="SimSun" w:hAnsi="Arial" w:cs="Arial"/>
                <w:sz w:val="20"/>
                <w:szCs w:val="20"/>
              </w:rPr>
              <w:t xml:space="preserve"> intellectual property </w:t>
            </w:r>
            <w:r>
              <w:rPr>
                <w:rFonts w:ascii="Arial" w:eastAsia="SimSun" w:hAnsi="Arial" w:cs="Arial"/>
                <w:sz w:val="20"/>
                <w:szCs w:val="20"/>
              </w:rPr>
              <w:t>that is or may be part of a patent application or contains important know-how</w:t>
            </w:r>
          </w:p>
        </w:tc>
        <w:tc>
          <w:tcPr>
            <w:tcW w:w="1151" w:type="dxa"/>
          </w:tcPr>
          <w:p w:rsidR="007C0217" w:rsidRDefault="007C0217"/>
        </w:tc>
        <w:tc>
          <w:tcPr>
            <w:tcW w:w="1122" w:type="dxa"/>
          </w:tcPr>
          <w:p w:rsidR="007C0217" w:rsidRDefault="007C0217"/>
        </w:tc>
        <w:tc>
          <w:tcPr>
            <w:tcW w:w="1024" w:type="dxa"/>
            <w:tcBorders>
              <w:right w:val="single" w:sz="12" w:space="0" w:color="auto"/>
            </w:tcBorders>
          </w:tcPr>
          <w:p w:rsidR="007C0217" w:rsidRDefault="007C0217"/>
        </w:tc>
      </w:tr>
      <w:tr w:rsidR="007C0217" w:rsidTr="004057F3">
        <w:tc>
          <w:tcPr>
            <w:tcW w:w="7513" w:type="dxa"/>
            <w:gridSpan w:val="2"/>
            <w:tcBorders>
              <w:left w:val="single" w:sz="12" w:space="0" w:color="auto"/>
            </w:tcBorders>
          </w:tcPr>
          <w:p w:rsidR="00832F4A" w:rsidRDefault="007C0217" w:rsidP="00832F4A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Arial" w:eastAsia="SimSun" w:hAnsi="Arial" w:cs="Arial"/>
                <w:sz w:val="20"/>
                <w:szCs w:val="20"/>
              </w:rPr>
            </w:pPr>
            <w:r w:rsidRPr="007C0217">
              <w:rPr>
                <w:rFonts w:ascii="Arial" w:eastAsia="SimSun" w:hAnsi="Arial" w:cs="Arial"/>
                <w:sz w:val="20"/>
                <w:szCs w:val="20"/>
              </w:rPr>
              <w:t xml:space="preserve">Publication </w:t>
            </w:r>
            <w:r w:rsidR="0029101B">
              <w:rPr>
                <w:rFonts w:ascii="Arial" w:eastAsia="SimSun" w:hAnsi="Arial" w:cs="Arial"/>
                <w:sz w:val="20"/>
                <w:szCs w:val="20"/>
              </w:rPr>
              <w:t>includes</w:t>
            </w:r>
            <w:r w:rsidR="0029101B" w:rsidRPr="007C0217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Pr="007C0217">
              <w:rPr>
                <w:rFonts w:ascii="Arial" w:eastAsia="SimSun" w:hAnsi="Arial" w:cs="Arial"/>
                <w:sz w:val="20"/>
                <w:szCs w:val="20"/>
              </w:rPr>
              <w:t>any other information that should not be disclosed</w:t>
            </w:r>
          </w:p>
        </w:tc>
        <w:tc>
          <w:tcPr>
            <w:tcW w:w="1151" w:type="dxa"/>
          </w:tcPr>
          <w:p w:rsidR="007C0217" w:rsidRDefault="007C0217"/>
        </w:tc>
        <w:tc>
          <w:tcPr>
            <w:tcW w:w="1122" w:type="dxa"/>
          </w:tcPr>
          <w:p w:rsidR="007C0217" w:rsidRDefault="007C0217"/>
        </w:tc>
        <w:tc>
          <w:tcPr>
            <w:tcW w:w="1024" w:type="dxa"/>
            <w:tcBorders>
              <w:right w:val="single" w:sz="12" w:space="0" w:color="auto"/>
            </w:tcBorders>
          </w:tcPr>
          <w:p w:rsidR="007C0217" w:rsidRDefault="007C0217"/>
        </w:tc>
      </w:tr>
      <w:tr w:rsidR="00C014A8" w:rsidTr="004057F3">
        <w:tc>
          <w:tcPr>
            <w:tcW w:w="7513" w:type="dxa"/>
            <w:gridSpan w:val="2"/>
            <w:tcBorders>
              <w:left w:val="single" w:sz="12" w:space="0" w:color="auto"/>
            </w:tcBorders>
          </w:tcPr>
          <w:p w:rsidR="00832F4A" w:rsidRPr="00832F4A" w:rsidRDefault="00832F4A" w:rsidP="00832F4A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rFonts w:ascii="Arial" w:hAnsi="Arial" w:cs="Arial"/>
                <w:sz w:val="20"/>
              </w:rPr>
            </w:pPr>
            <w:r w:rsidRPr="00832F4A">
              <w:rPr>
                <w:rFonts w:ascii="Arial" w:hAnsi="Arial" w:cs="Arial"/>
                <w:sz w:val="20"/>
              </w:rPr>
              <w:t>Acknowledgements have been included.</w:t>
            </w:r>
          </w:p>
        </w:tc>
        <w:tc>
          <w:tcPr>
            <w:tcW w:w="1151" w:type="dxa"/>
          </w:tcPr>
          <w:p w:rsidR="00C014A8" w:rsidRDefault="00C014A8"/>
        </w:tc>
        <w:tc>
          <w:tcPr>
            <w:tcW w:w="1122" w:type="dxa"/>
          </w:tcPr>
          <w:p w:rsidR="00C014A8" w:rsidRDefault="00C014A8"/>
        </w:tc>
        <w:tc>
          <w:tcPr>
            <w:tcW w:w="1024" w:type="dxa"/>
            <w:tcBorders>
              <w:right w:val="single" w:sz="12" w:space="0" w:color="auto"/>
            </w:tcBorders>
          </w:tcPr>
          <w:p w:rsidR="00C014A8" w:rsidRDefault="00C014A8"/>
        </w:tc>
      </w:tr>
      <w:tr w:rsidR="00AD6AEC" w:rsidTr="004057F3">
        <w:trPr>
          <w:trHeight w:val="137"/>
        </w:trPr>
        <w:tc>
          <w:tcPr>
            <w:tcW w:w="1081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6AEC" w:rsidRDefault="00AD6AEC"/>
        </w:tc>
      </w:tr>
      <w:tr w:rsidR="00C014A8" w:rsidTr="004057F3">
        <w:trPr>
          <w:trHeight w:val="157"/>
        </w:trPr>
        <w:tc>
          <w:tcPr>
            <w:tcW w:w="1081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</w:tcPr>
          <w:p w:rsidR="00832F4A" w:rsidRDefault="00AD6B0A" w:rsidP="00832F4A">
            <w:r>
              <w:t>Not</w:t>
            </w:r>
            <w:r w:rsidR="00484722">
              <w:t>es</w:t>
            </w:r>
            <w:r>
              <w:t xml:space="preserve"> from </w:t>
            </w:r>
            <w:r w:rsidR="00AD6AEC">
              <w:t xml:space="preserve">Requester </w:t>
            </w:r>
          </w:p>
        </w:tc>
      </w:tr>
      <w:tr w:rsidR="00AD6AEC" w:rsidTr="004057F3">
        <w:trPr>
          <w:trHeight w:val="1983"/>
        </w:trPr>
        <w:tc>
          <w:tcPr>
            <w:tcW w:w="1081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6AEC" w:rsidRDefault="00AD6AEC"/>
          <w:p w:rsidR="00AD6AEC" w:rsidRDefault="00AD6AEC"/>
          <w:p w:rsidR="005402EE" w:rsidRDefault="005402EE"/>
          <w:p w:rsidR="005402EE" w:rsidRDefault="005402EE"/>
          <w:p w:rsidR="005402EE" w:rsidRDefault="005402EE"/>
          <w:p w:rsidR="00AD6AEC" w:rsidRDefault="00AD6AEC"/>
        </w:tc>
      </w:tr>
      <w:tr w:rsidR="00056BCF" w:rsidTr="004057F3">
        <w:tc>
          <w:tcPr>
            <w:tcW w:w="4253" w:type="dxa"/>
            <w:tcBorders>
              <w:left w:val="single" w:sz="12" w:space="0" w:color="auto"/>
              <w:bottom w:val="single" w:sz="12" w:space="0" w:color="auto"/>
            </w:tcBorders>
          </w:tcPr>
          <w:p w:rsidR="00056BCF" w:rsidRDefault="00056BCF" w:rsidP="00056BCF">
            <w:r>
              <w:t xml:space="preserve">Requester:  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056BCF" w:rsidRDefault="00056BCF">
            <w:r>
              <w:t>Signature:</w:t>
            </w:r>
          </w:p>
        </w:tc>
        <w:tc>
          <w:tcPr>
            <w:tcW w:w="3297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056BCF" w:rsidRDefault="00056BCF">
            <w:r>
              <w:t>Date:</w:t>
            </w:r>
          </w:p>
        </w:tc>
      </w:tr>
      <w:tr w:rsidR="00C014A8" w:rsidTr="004057F3">
        <w:trPr>
          <w:trHeight w:val="263"/>
        </w:trPr>
        <w:tc>
          <w:tcPr>
            <w:tcW w:w="1081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4A8" w:rsidRDefault="00C014A8" w:rsidP="00056BCF"/>
        </w:tc>
      </w:tr>
      <w:tr w:rsidR="00056BCF" w:rsidTr="004057F3">
        <w:trPr>
          <w:trHeight w:val="263"/>
        </w:trPr>
        <w:tc>
          <w:tcPr>
            <w:tcW w:w="1081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auto"/>
          </w:tcPr>
          <w:p w:rsidR="00056BCF" w:rsidRDefault="00056BCF" w:rsidP="00056BCF">
            <w:r>
              <w:t>Baosteel Review</w:t>
            </w:r>
            <w:r w:rsidR="00AD6B0A">
              <w:t>/suggestions</w:t>
            </w:r>
          </w:p>
        </w:tc>
      </w:tr>
      <w:tr w:rsidR="00056BCF" w:rsidTr="004057F3">
        <w:trPr>
          <w:trHeight w:val="2109"/>
        </w:trPr>
        <w:tc>
          <w:tcPr>
            <w:tcW w:w="10810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56BCF" w:rsidRDefault="00056BCF"/>
          <w:p w:rsidR="00C014A8" w:rsidRDefault="00C014A8"/>
          <w:p w:rsidR="005402EE" w:rsidRDefault="005402EE"/>
          <w:p w:rsidR="005402EE" w:rsidRDefault="005402EE"/>
          <w:p w:rsidR="005402EE" w:rsidRDefault="005402EE"/>
          <w:p w:rsidR="00C014A8" w:rsidRDefault="00C014A8"/>
        </w:tc>
      </w:tr>
      <w:tr w:rsidR="00AD6AEC" w:rsidTr="004057F3">
        <w:trPr>
          <w:trHeight w:val="200"/>
        </w:trPr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D6AEC" w:rsidRDefault="00AD6AEC" w:rsidP="00D44740">
            <w:r>
              <w:t xml:space="preserve">Baosteel Reviewer: 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AEC" w:rsidRDefault="00AD6AEC" w:rsidP="00D44740">
            <w:r>
              <w:t>Signature:</w:t>
            </w:r>
          </w:p>
        </w:tc>
        <w:tc>
          <w:tcPr>
            <w:tcW w:w="3297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D6AEC" w:rsidRDefault="00AD6AEC" w:rsidP="00D44740">
            <w:r>
              <w:t>Date:</w:t>
            </w:r>
          </w:p>
        </w:tc>
      </w:tr>
      <w:tr w:rsidR="00AD6AEC" w:rsidTr="004057F3">
        <w:trPr>
          <w:trHeight w:val="171"/>
        </w:trPr>
        <w:tc>
          <w:tcPr>
            <w:tcW w:w="1081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D6AEC" w:rsidRDefault="00AD6AEC"/>
        </w:tc>
      </w:tr>
      <w:tr w:rsidR="00AD6AEC" w:rsidTr="004057F3">
        <w:trPr>
          <w:trHeight w:val="160"/>
        </w:trPr>
        <w:tc>
          <w:tcPr>
            <w:tcW w:w="1081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auto"/>
          </w:tcPr>
          <w:p w:rsidR="00AD6AEC" w:rsidRDefault="00AD6AEC">
            <w:r>
              <w:t>BAJC Review</w:t>
            </w:r>
            <w:r w:rsidR="00AD6B0A">
              <w:t>/suggestions</w:t>
            </w:r>
          </w:p>
        </w:tc>
      </w:tr>
      <w:tr w:rsidR="00AD6AEC" w:rsidTr="004057F3">
        <w:trPr>
          <w:trHeight w:val="2095"/>
        </w:trPr>
        <w:tc>
          <w:tcPr>
            <w:tcW w:w="10810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6AEC" w:rsidRDefault="00AD6AEC"/>
          <w:p w:rsidR="00AD6AEC" w:rsidRDefault="00AD6AEC"/>
          <w:p w:rsidR="00AD6AEC" w:rsidRDefault="00AD6AEC"/>
          <w:p w:rsidR="005402EE" w:rsidRDefault="005402EE"/>
          <w:p w:rsidR="005402EE" w:rsidRDefault="005402EE"/>
          <w:p w:rsidR="005402EE" w:rsidRDefault="005402EE"/>
        </w:tc>
      </w:tr>
      <w:tr w:rsidR="00AD6AEC" w:rsidTr="004057F3">
        <w:tc>
          <w:tcPr>
            <w:tcW w:w="4253" w:type="dxa"/>
            <w:tcBorders>
              <w:left w:val="single" w:sz="12" w:space="0" w:color="auto"/>
              <w:bottom w:val="single" w:sz="12" w:space="0" w:color="auto"/>
            </w:tcBorders>
          </w:tcPr>
          <w:p w:rsidR="00AD6AEC" w:rsidRDefault="00AD6AEC" w:rsidP="00D44740">
            <w:r>
              <w:t xml:space="preserve">BAJC Reviewer:  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AD6AEC" w:rsidRDefault="00AD6AEC" w:rsidP="00D44740">
            <w:r>
              <w:t>Signature:</w:t>
            </w:r>
          </w:p>
        </w:tc>
        <w:tc>
          <w:tcPr>
            <w:tcW w:w="3297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AD6AEC" w:rsidRDefault="00AD6AEC" w:rsidP="00D44740">
            <w:r>
              <w:t>Date:</w:t>
            </w:r>
          </w:p>
        </w:tc>
      </w:tr>
    </w:tbl>
    <w:p w:rsidR="00056BCF" w:rsidRDefault="00056BCF"/>
    <w:p w:rsidR="00245329" w:rsidRDefault="00245329"/>
    <w:sectPr w:rsidR="00245329" w:rsidSect="00F06461">
      <w:head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FE9" w:rsidRDefault="002D1FE9" w:rsidP="00EA251A">
      <w:pPr>
        <w:spacing w:after="0" w:line="240" w:lineRule="auto"/>
      </w:pPr>
      <w:r>
        <w:separator/>
      </w:r>
    </w:p>
  </w:endnote>
  <w:endnote w:type="continuationSeparator" w:id="0">
    <w:p w:rsidR="002D1FE9" w:rsidRDefault="002D1FE9" w:rsidP="00EA2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FE9" w:rsidRDefault="002D1FE9" w:rsidP="00EA251A">
      <w:pPr>
        <w:spacing w:after="0" w:line="240" w:lineRule="auto"/>
      </w:pPr>
      <w:r>
        <w:separator/>
      </w:r>
    </w:p>
  </w:footnote>
  <w:footnote w:type="continuationSeparator" w:id="0">
    <w:p w:rsidR="002D1FE9" w:rsidRDefault="002D1FE9" w:rsidP="00EA2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51A" w:rsidRDefault="00EA251A" w:rsidP="00EA251A">
    <w:pPr>
      <w:pStyle w:val="Header"/>
      <w:pBdr>
        <w:bottom w:val="single" w:sz="4" w:space="1" w:color="auto"/>
      </w:pBdr>
    </w:pPr>
    <w:r w:rsidRPr="00EA251A">
      <w:rPr>
        <w:noProof/>
        <w:lang w:val="en-US" w:eastAsia="zh-CN"/>
      </w:rPr>
      <w:drawing>
        <wp:inline distT="0" distB="0" distL="0" distR="0">
          <wp:extent cx="1985596" cy="486076"/>
          <wp:effectExtent l="19050" t="0" r="0" b="0"/>
          <wp:docPr id="2" name="Picture 2" descr="E:\My Dropbox\BAJC-Final-Data\Logos\BAJC-Logo\OtherFomats\Centre-name-n-logo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My Dropbox\BAJC-Final-Data\Logos\BAJC-Logo\OtherFomats\Centre-name-n-logo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5596" cy="4860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E4D9A"/>
    <w:multiLevelType w:val="hybridMultilevel"/>
    <w:tmpl w:val="AA4A58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790C"/>
    <w:rsid w:val="00056BCF"/>
    <w:rsid w:val="0007790C"/>
    <w:rsid w:val="000E1129"/>
    <w:rsid w:val="00116FCC"/>
    <w:rsid w:val="001D1C00"/>
    <w:rsid w:val="00204659"/>
    <w:rsid w:val="00242A0D"/>
    <w:rsid w:val="00245329"/>
    <w:rsid w:val="0029101B"/>
    <w:rsid w:val="00295964"/>
    <w:rsid w:val="002B18B0"/>
    <w:rsid w:val="002C28DB"/>
    <w:rsid w:val="002D1FE9"/>
    <w:rsid w:val="00362AD8"/>
    <w:rsid w:val="003B6E27"/>
    <w:rsid w:val="003C5654"/>
    <w:rsid w:val="003F5A9F"/>
    <w:rsid w:val="004057F3"/>
    <w:rsid w:val="00411A6F"/>
    <w:rsid w:val="00431EA4"/>
    <w:rsid w:val="00484722"/>
    <w:rsid w:val="004A0B65"/>
    <w:rsid w:val="00526844"/>
    <w:rsid w:val="00534AB4"/>
    <w:rsid w:val="005402EE"/>
    <w:rsid w:val="0057547F"/>
    <w:rsid w:val="005B3D18"/>
    <w:rsid w:val="007846F6"/>
    <w:rsid w:val="007A3530"/>
    <w:rsid w:val="007C0217"/>
    <w:rsid w:val="00832F4A"/>
    <w:rsid w:val="008B5062"/>
    <w:rsid w:val="00947C5D"/>
    <w:rsid w:val="009C4B4B"/>
    <w:rsid w:val="00A7357F"/>
    <w:rsid w:val="00AD6AEC"/>
    <w:rsid w:val="00AD6B0A"/>
    <w:rsid w:val="00B10BDB"/>
    <w:rsid w:val="00C014A8"/>
    <w:rsid w:val="00CE2CBC"/>
    <w:rsid w:val="00D224E6"/>
    <w:rsid w:val="00D2602C"/>
    <w:rsid w:val="00D64A55"/>
    <w:rsid w:val="00D7467D"/>
    <w:rsid w:val="00D86320"/>
    <w:rsid w:val="00EA251A"/>
    <w:rsid w:val="00F06461"/>
    <w:rsid w:val="00F67DCF"/>
    <w:rsid w:val="00F777C3"/>
    <w:rsid w:val="00F91BDD"/>
    <w:rsid w:val="00FA2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7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11A6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251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51A"/>
  </w:style>
  <w:style w:type="paragraph" w:styleId="Footer">
    <w:name w:val="footer"/>
    <w:basedOn w:val="Normal"/>
    <w:link w:val="FooterChar"/>
    <w:uiPriority w:val="99"/>
    <w:unhideWhenUsed/>
    <w:rsid w:val="00EA251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51A"/>
  </w:style>
  <w:style w:type="paragraph" w:styleId="BalloonText">
    <w:name w:val="Balloon Text"/>
    <w:basedOn w:val="Normal"/>
    <w:link w:val="BalloonTextChar"/>
    <w:uiPriority w:val="99"/>
    <w:semiHidden/>
    <w:unhideWhenUsed/>
    <w:rsid w:val="00EA2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5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7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11A6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251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51A"/>
  </w:style>
  <w:style w:type="paragraph" w:styleId="Footer">
    <w:name w:val="footer"/>
    <w:basedOn w:val="Normal"/>
    <w:link w:val="FooterChar"/>
    <w:uiPriority w:val="99"/>
    <w:unhideWhenUsed/>
    <w:rsid w:val="00EA251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51A"/>
  </w:style>
  <w:style w:type="paragraph" w:styleId="BalloonText">
    <w:name w:val="Balloon Text"/>
    <w:basedOn w:val="Normal"/>
    <w:link w:val="BalloonTextChar"/>
    <w:uiPriority w:val="99"/>
    <w:semiHidden/>
    <w:unhideWhenUsed/>
    <w:rsid w:val="00EA2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5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02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min@bajc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Queensland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uqgwang</dc:creator>
  <cp:lastModifiedBy>uqgwang</cp:lastModifiedBy>
  <cp:revision>6</cp:revision>
  <dcterms:created xsi:type="dcterms:W3CDTF">2012-12-02T02:50:00Z</dcterms:created>
  <dcterms:modified xsi:type="dcterms:W3CDTF">2012-12-04T00:59:00Z</dcterms:modified>
</cp:coreProperties>
</file>